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8D" w:rsidRDefault="005E338D" w:rsidP="005E338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</w:t>
      </w:r>
      <w:r w:rsidR="00A66802">
        <w:rPr>
          <w:rFonts w:ascii="Arial" w:hAnsi="Arial" w:cs="Arial"/>
          <w:b/>
          <w:bCs/>
          <w:color w:val="000000"/>
        </w:rPr>
        <w:t>e</w:t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nsionable </w:t>
      </w:r>
      <w:r w:rsidR="00B64872"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>ervice</w:t>
      </w:r>
    </w:p>
    <w:p w:rsidR="005E338D" w:rsidRDefault="005E338D" w:rsidP="005E338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ba</w:t>
      </w:r>
      <w:r w:rsidR="00D0581C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is for determining the service to be used in calculating a pension </w:t>
      </w:r>
      <w:r w:rsidR="00DF5C33">
        <w:rPr>
          <w:rFonts w:ascii="Arial" w:hAnsi="Arial" w:cs="Arial"/>
          <w:color w:val="000000"/>
        </w:rPr>
        <w:t xml:space="preserve">for a member of a defined benefit scheme </w:t>
      </w:r>
      <w:r>
        <w:rPr>
          <w:rFonts w:ascii="Arial" w:hAnsi="Arial" w:cs="Arial"/>
          <w:color w:val="000000"/>
        </w:rPr>
        <w:t>will be defined in the scheme rules</w:t>
      </w:r>
      <w:r w:rsidR="00AE4A0A">
        <w:rPr>
          <w:rFonts w:ascii="Arial" w:hAnsi="Arial" w:cs="Arial"/>
          <w:color w:val="000000"/>
        </w:rPr>
        <w:t xml:space="preserve">, and will typically be the period from the date of </w:t>
      </w:r>
      <w:r>
        <w:rPr>
          <w:rFonts w:ascii="Arial" w:hAnsi="Arial" w:cs="Arial"/>
          <w:color w:val="000000"/>
        </w:rPr>
        <w:t>join</w:t>
      </w:r>
      <w:r w:rsidR="00AE4A0A">
        <w:rPr>
          <w:rFonts w:ascii="Arial" w:hAnsi="Arial" w:cs="Arial"/>
          <w:color w:val="000000"/>
        </w:rPr>
        <w:t xml:space="preserve">ing the </w:t>
      </w:r>
      <w:r>
        <w:rPr>
          <w:rFonts w:ascii="Arial" w:hAnsi="Arial" w:cs="Arial"/>
          <w:color w:val="000000"/>
        </w:rPr>
        <w:t xml:space="preserve">scheme to </w:t>
      </w:r>
      <w:r w:rsidR="00AE4A0A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 xml:space="preserve">date of leaving, retirement or death. </w:t>
      </w:r>
    </w:p>
    <w:p w:rsidR="00AE4A0A" w:rsidRDefault="00AE4A0A" w:rsidP="005E338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death in service or ill health calculations, it is not uncommon for </w:t>
      </w:r>
      <w:r w:rsidRPr="00AE4A0A">
        <w:rPr>
          <w:rFonts w:ascii="Arial" w:hAnsi="Arial" w:cs="Arial"/>
          <w:i/>
          <w:color w:val="000000"/>
        </w:rPr>
        <w:t>pensionable service</w:t>
      </w:r>
      <w:r>
        <w:rPr>
          <w:rFonts w:ascii="Arial" w:hAnsi="Arial" w:cs="Arial"/>
          <w:color w:val="000000"/>
        </w:rPr>
        <w:t xml:space="preserve"> to include the period of service projected to the member’s normal pension age.</w:t>
      </w:r>
    </w:p>
    <w:p w:rsidR="005E338D" w:rsidRDefault="005E338D" w:rsidP="005E338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Some common definitions </w:t>
      </w:r>
      <w:r w:rsidR="00DF5C33">
        <w:rPr>
          <w:rFonts w:ascii="Arial" w:hAnsi="Arial" w:cs="Arial"/>
          <w:color w:val="000000"/>
        </w:rPr>
        <w:t xml:space="preserve">of </w:t>
      </w:r>
      <w:r w:rsidR="00DF5C33" w:rsidRPr="00DF5C33">
        <w:rPr>
          <w:rFonts w:ascii="Arial" w:hAnsi="Arial" w:cs="Arial"/>
          <w:i/>
          <w:color w:val="000000"/>
        </w:rPr>
        <w:t>pensionable service</w:t>
      </w:r>
      <w:r w:rsidR="00DF5C33">
        <w:rPr>
          <w:rFonts w:ascii="Arial" w:hAnsi="Arial" w:cs="Arial"/>
          <w:color w:val="000000"/>
        </w:rPr>
        <w:t xml:space="preserve"> </w:t>
      </w:r>
      <w:r w:rsidR="00AD5378">
        <w:rPr>
          <w:rFonts w:ascii="Arial" w:hAnsi="Arial" w:cs="Arial"/>
          <w:color w:val="000000"/>
        </w:rPr>
        <w:t xml:space="preserve">might </w:t>
      </w:r>
      <w:r>
        <w:rPr>
          <w:rFonts w:ascii="Arial" w:hAnsi="Arial" w:cs="Arial"/>
          <w:color w:val="000000"/>
        </w:rPr>
        <w:t>include:</w:t>
      </w:r>
    </w:p>
    <w:p w:rsidR="005E338D" w:rsidRDefault="005E338D" w:rsidP="005E338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104775" cy="104775"/>
                <wp:effectExtent l="0" t="0" r="0" b="0"/>
                <wp:docPr id="4" name="Rectangle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</w:rPr>
        <w:t>Complete years and days</w:t>
      </w:r>
    </w:p>
    <w:p w:rsidR="005E338D" w:rsidRDefault="005E338D" w:rsidP="005E338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104775" cy="104775"/>
                <wp:effectExtent l="0" t="0" r="0" b="0"/>
                <wp:docPr id="3" name="Rectangle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</w:rPr>
        <w:t xml:space="preserve">Complete years and complete months </w:t>
      </w:r>
    </w:p>
    <w:p w:rsidR="005E338D" w:rsidRDefault="005E338D" w:rsidP="005E338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104775" cy="104775"/>
                <wp:effectExtent l="0" t="0" r="0" b="0"/>
                <wp:docPr id="2" name="Rectangle 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</w:rPr>
        <w:t>Complete years and part months (1 day rounded up)</w:t>
      </w:r>
    </w:p>
    <w:p w:rsidR="005E338D" w:rsidRDefault="005E338D" w:rsidP="005E338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104775" cy="104775"/>
                <wp:effectExtent l="0" t="0" r="0" b="0"/>
                <wp:docPr id="1" name="Rectangle 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</w:rPr>
        <w:t>Complete years and part months (15 days rounded up)</w:t>
      </w:r>
    </w:p>
    <w:p w:rsidR="00054375" w:rsidRDefault="00054375"/>
    <w:sectPr w:rsidR="000543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8D"/>
    <w:rsid w:val="00054375"/>
    <w:rsid w:val="005E338D"/>
    <w:rsid w:val="00966155"/>
    <w:rsid w:val="009A7D71"/>
    <w:rsid w:val="00A66802"/>
    <w:rsid w:val="00AD5378"/>
    <w:rsid w:val="00AE4A0A"/>
    <w:rsid w:val="00B64872"/>
    <w:rsid w:val="00D0581C"/>
    <w:rsid w:val="00D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33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33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NScott</dc:creator>
  <cp:lastModifiedBy>marianne croft</cp:lastModifiedBy>
  <cp:revision>2</cp:revision>
  <dcterms:created xsi:type="dcterms:W3CDTF">2017-04-23T09:42:00Z</dcterms:created>
  <dcterms:modified xsi:type="dcterms:W3CDTF">2017-04-23T09:42:00Z</dcterms:modified>
</cp:coreProperties>
</file>